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7D" w:rsidRPr="00A30370" w:rsidRDefault="00D36BA3">
      <w:pPr>
        <w:rPr>
          <w:lang w:val="ru-RU"/>
        </w:rPr>
        <w:sectPr w:rsidR="00F2627D" w:rsidRPr="00A30370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 wp14:anchorId="3C41CAEF">
            <wp:extent cx="5761355" cy="85109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51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BA3" w:rsidRDefault="00D36BA3">
      <w:pPr>
        <w:spacing w:after="300"/>
        <w:jc w:val="center"/>
        <w:rPr>
          <w:b/>
          <w:bCs/>
          <w:sz w:val="27"/>
          <w:szCs w:val="27"/>
        </w:rPr>
      </w:pPr>
    </w:p>
    <w:p w:rsidR="00F2627D" w:rsidRPr="00A30370" w:rsidRDefault="00B84F7C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</w:t>
      </w:r>
      <w:r w:rsidRPr="00A30370">
        <w:rPr>
          <w:b/>
          <w:bCs/>
          <w:sz w:val="27"/>
          <w:szCs w:val="27"/>
          <w:lang w:val="ru-RU"/>
        </w:rPr>
        <w:t>. ПОЯСНИТЕЛЬНАЯ ЗАПИСКА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и адресована обучающимся с нарушением интеллекта с учетом реализации особых образовательных потребностей.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Учебный предмет «Биология»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«Биология» в 7 классе рассчитана на 34 учебные недели и составляет 68 часов в год (2 часа в неделю).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Цель обучения – формирование элементарных знаний об окружающем мире, умения ориентироваться в мире растений, использовать полученные знания в повседневной жизни.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Рабочая программа по учебному предмету «Биология» в 7 классе определяет следующие задачи: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у обучающихся представлений об особенностях природы, условиях произрастания разных видов растений;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представлений об органах цветкового растения; их значении в жизни растений;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представлений о группах растений по месту их произрастания, особенностях их внешнего строения, биологических особенностях, практическом применении растений;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умения называть и показывать на иллюстрациях и узнавать в природе изученные культурные и дикие виды растений;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умения применять полученные знания и сформированные умения в бытовых ситуациях (уход за растениями, выращивание рассады);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</w:t>
      </w:r>
      <w:r w:rsidRPr="00A30370">
        <w:rPr>
          <w:lang w:val="ru-RU"/>
        </w:rPr>
        <w:tab/>
        <w:t>формирование знаний правил поведения в природе; взаимосвязей между природными компонентами, природой и человеком.</w:t>
      </w:r>
    </w:p>
    <w:p w:rsidR="00A30370" w:rsidRPr="005C09FF" w:rsidRDefault="00A30370">
      <w:pPr>
        <w:spacing w:after="300"/>
        <w:jc w:val="center"/>
        <w:rPr>
          <w:b/>
          <w:bCs/>
          <w:sz w:val="27"/>
          <w:szCs w:val="27"/>
          <w:lang w:val="ru-RU"/>
        </w:rPr>
      </w:pPr>
    </w:p>
    <w:p w:rsidR="00F2627D" w:rsidRPr="00A30370" w:rsidRDefault="00B84F7C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A30370">
        <w:rPr>
          <w:b/>
          <w:bCs/>
          <w:sz w:val="27"/>
          <w:szCs w:val="27"/>
          <w:lang w:val="ru-RU"/>
        </w:rPr>
        <w:t>. СОДЕРЖАНИЕ ОБУЧЕНИЯ</w:t>
      </w:r>
    </w:p>
    <w:p w:rsidR="00F2627D" w:rsidRPr="00A30370" w:rsidRDefault="00B84F7C" w:rsidP="00A30370">
      <w:pPr>
        <w:ind w:firstLine="708"/>
        <w:rPr>
          <w:lang w:val="ru-RU"/>
        </w:rPr>
      </w:pPr>
      <w:r w:rsidRPr="00A30370">
        <w:rPr>
          <w:lang w:val="ru-RU"/>
        </w:rPr>
        <w:t xml:space="preserve">Курс биологии, посвященный изучению живой природы, начинается в 7 классе с раздела «Растения»,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</w:t>
      </w:r>
      <w:r w:rsidRPr="00A30370">
        <w:rPr>
          <w:lang w:val="ru-RU"/>
        </w:rPr>
        <w:lastRenderedPageBreak/>
        <w:t>такие, как «Фитодизайн», «Заготовка овощей на зиму», «Лекарственные растения».</w:t>
      </w:r>
    </w:p>
    <w:p w:rsidR="00F2627D" w:rsidRPr="00A30370" w:rsidRDefault="00B84F7C" w:rsidP="00A30370">
      <w:pPr>
        <w:ind w:firstLine="708"/>
        <w:rPr>
          <w:lang w:val="ru-RU"/>
        </w:rPr>
      </w:pPr>
      <w:r w:rsidRPr="00A30370">
        <w:rPr>
          <w:lang w:val="ru-RU"/>
        </w:rPr>
        <w:t>Основными организационными формами работы на уроке биологии являются:  фронтальная, групповая, коллективная, индивидуальная работа, работа в парах.</w:t>
      </w:r>
    </w:p>
    <w:p w:rsidR="00F2627D" w:rsidRPr="00A30370" w:rsidRDefault="00B84F7C" w:rsidP="00A30370">
      <w:pPr>
        <w:ind w:firstLine="708"/>
        <w:rPr>
          <w:lang w:val="ru-RU"/>
        </w:rPr>
      </w:pPr>
      <w:r w:rsidRPr="00A30370">
        <w:rPr>
          <w:lang w:val="ru-RU"/>
        </w:rPr>
        <w:t>При проведении уроков биологии предполагается использование следующих методов: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−</w:t>
      </w:r>
      <w:r w:rsidRPr="00A30370">
        <w:rPr>
          <w:lang w:val="ru-RU"/>
        </w:rPr>
        <w:tab/>
        <w:t>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−</w:t>
      </w:r>
      <w:r w:rsidRPr="00A30370">
        <w:rPr>
          <w:lang w:val="ru-RU"/>
        </w:rPr>
        <w:tab/>
        <w:t>репродуктивный метод (воспроизведение и применение информации);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−</w:t>
      </w:r>
      <w:r w:rsidRPr="00A30370">
        <w:rPr>
          <w:lang w:val="ru-RU"/>
        </w:rPr>
        <w:tab/>
        <w:t>метод проблемного изложения материала (постановка проблемы и показ пути ее решения);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−</w:t>
      </w:r>
      <w:r w:rsidRPr="00A30370">
        <w:rPr>
          <w:lang w:val="ru-RU"/>
        </w:rPr>
        <w:tab/>
        <w:t>частично – поисковый метод (дети пытаются сами найти путь к решению проблемы);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−</w:t>
      </w:r>
      <w:r w:rsidRPr="00A30370">
        <w:rPr>
          <w:lang w:val="ru-RU"/>
        </w:rPr>
        <w:tab/>
        <w:t>исследовательский метод (учитель направляет, обучающиеся самостоятельно исследуют при проведении лабораторных и практических работ, опытов; в ходе проведения   экскурсий).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262"/>
        <w:gridCol w:w="4648"/>
        <w:gridCol w:w="1551"/>
        <w:gridCol w:w="1759"/>
      </w:tblGrid>
      <w:tr w:rsidR="00F2627D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Контрольные работы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F2627D"/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Общее знакомство с цветковыми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Комнатные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Цветочно- декоративные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поля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Овощные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сада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F2627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7</w:t>
            </w:r>
          </w:p>
        </w:tc>
      </w:tr>
    </w:tbl>
    <w:p w:rsidR="00F2627D" w:rsidRDefault="00B84F7C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F2627D" w:rsidRDefault="00B84F7C">
      <w:r>
        <w:rPr>
          <w:b/>
          <w:bCs/>
        </w:rPr>
        <w:t>Личностные результаты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 владение навыками коммуникации и принятыми нормами социаль-ного взаимодействия при выполнении практических и лабораторных работ в классе и на пришкольном участке;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 формирование установки на безопасный, здоровый образ жизни, наличие мотивации к творческому труду, бережному отношению к живой и неживой природе;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 формирование бережного отношения к истории и культуре других народов, природным и культурным достопримечательностям страны;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lastRenderedPageBreak/>
        <w:tab/>
        <w:t>‒ принятие соответствующих возрасту ценностей и социальных ролей, участия в пропаганде сохранения окружающей среды, бережного отношения к природе;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‒ формирование эстетических потребностей, умение видеть красоту, гармонию окружающей природы.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b/>
          <w:bCs/>
          <w:lang w:val="ru-RU"/>
        </w:rPr>
        <w:t>Уровни достижения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b/>
          <w:bCs/>
          <w:lang w:val="ru-RU"/>
        </w:rPr>
        <w:t>предметных результатов по учебному предмету «Биология» на конец 7 класса</w:t>
      </w:r>
    </w:p>
    <w:p w:rsidR="00F2627D" w:rsidRPr="00A30370" w:rsidRDefault="00B84F7C">
      <w:pPr>
        <w:rPr>
          <w:lang w:val="ru-RU"/>
        </w:rPr>
      </w:pPr>
      <w:r w:rsidRPr="00A30370">
        <w:rPr>
          <w:b/>
          <w:bCs/>
          <w:lang w:val="ru-RU"/>
        </w:rPr>
        <w:t>Предметные результаты</w:t>
      </w:r>
    </w:p>
    <w:p w:rsidR="00F2627D" w:rsidRPr="00A30370" w:rsidRDefault="00B84F7C">
      <w:pPr>
        <w:rPr>
          <w:lang w:val="ru-RU"/>
        </w:rPr>
      </w:pPr>
      <w:r w:rsidRPr="00A30370">
        <w:rPr>
          <w:i/>
          <w:iCs/>
          <w:lang w:val="ru-RU"/>
        </w:rPr>
        <w:t>минимальный уровень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узнавать и называть объекты неживой и живой природы;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называть общие признаки изученных групп растений, условия их произрастания;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описывать особенности внешнего вида изученных растений, называть основные части цветкового растения;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использовать биологические знания в повседневной жизни;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выполнять совместно с учителем практические работы;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владеть практическими навыками безопасного поведения в случаях контакта с ядовитыми видами растений;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соблюдать основные правила безопасного поведения в природе.</w:t>
      </w:r>
    </w:p>
    <w:p w:rsidR="00F2627D" w:rsidRPr="00A30370" w:rsidRDefault="00B84F7C">
      <w:pPr>
        <w:rPr>
          <w:lang w:val="ru-RU"/>
        </w:rPr>
      </w:pPr>
      <w:r w:rsidRPr="00A30370">
        <w:rPr>
          <w:i/>
          <w:iCs/>
          <w:lang w:val="ru-RU"/>
        </w:rPr>
        <w:t>достаточный уровень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иметь представление об объектах неживой и живой природы;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знать основные взаимосвязи между природными компонентами, природой и человеком;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устанавливать взаимосвязи между средой обитания и внешним видом объекта (единство формы и функции);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знать признаки сходства и различия между группами растений 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выполнять классификации на основе выделения общих признаков;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узнавать изученные природные объекты по внешнему виду (натуральные объекты, муляжи, слайды, рисунки, схемы);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знать правила здорового образа жизни и безопасного поведения, использовать их для объяснения новых ситуаций;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выполнять практические работы самостоятельно или предварительной (ориентировочной) помощи учителя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владеть сформированными знаниями и умениями в учебных, учебно-бытовых и учебно-трудовых ситуациях</w:t>
      </w:r>
    </w:p>
    <w:p w:rsidR="00F2627D" w:rsidRPr="00A30370" w:rsidRDefault="00B84F7C">
      <w:pPr>
        <w:rPr>
          <w:lang w:val="ru-RU"/>
        </w:rPr>
      </w:pPr>
      <w:r w:rsidRPr="00A30370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i/>
          <w:iCs/>
          <w:lang w:val="ru-RU"/>
        </w:rPr>
        <w:t>Личностные учебные действия: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На основе усвоенных норм социально одобряемого поведения в знакомых (учебных) ситуациях при незначительном контроле (со стороны взрослого) самостоятельно проявляет адекватное поведение, что позволяет: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испытывать чувство гордости за свою страну;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lastRenderedPageBreak/>
        <w:tab/>
        <w:t>• уважительно и бережно относиться к людям труда и результатам их деятельности;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активно включаться в общеполезную социальную деятельность;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i/>
          <w:iCs/>
          <w:lang w:val="ru-RU"/>
        </w:rPr>
        <w:t>Коммуникативные учебные действия: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В ситуации взаимодействия с одноклассниками, при незначительном контроле взрослого способен: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i/>
          <w:iCs/>
          <w:lang w:val="ru-RU"/>
        </w:rPr>
        <w:t>Регулятивные учебные действия: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В организованной взрослым деятельности при незначительной помощи может: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осуществлять взаимный контроль в совместной деятельности;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F2627D" w:rsidRPr="00A30370" w:rsidRDefault="00B84F7C">
      <w:pPr>
        <w:jc w:val="center"/>
        <w:rPr>
          <w:lang w:val="ru-RU"/>
        </w:rPr>
      </w:pPr>
      <w:r w:rsidRPr="00A30370">
        <w:rPr>
          <w:i/>
          <w:iCs/>
          <w:lang w:val="ru-RU"/>
        </w:rPr>
        <w:t>Познавательные учебные действия: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>В учебной деятельности, при наличии шаблона (образца, алгоритма, схемы) может: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F2627D" w:rsidRPr="00A30370" w:rsidRDefault="00B84F7C">
      <w:pPr>
        <w:rPr>
          <w:lang w:val="ru-RU"/>
        </w:rPr>
      </w:pPr>
      <w:r w:rsidRPr="00A30370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F2627D" w:rsidRPr="00A30370" w:rsidRDefault="00F2627D">
      <w:pPr>
        <w:rPr>
          <w:lang w:val="ru-RU"/>
        </w:rPr>
        <w:sectPr w:rsidR="00F2627D" w:rsidRPr="00A30370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F2627D" w:rsidRDefault="00B84F7C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99"/>
        <w:gridCol w:w="3292"/>
        <w:gridCol w:w="842"/>
        <w:gridCol w:w="3222"/>
        <w:gridCol w:w="3528"/>
        <w:gridCol w:w="4270"/>
      </w:tblGrid>
      <w:tr w:rsidR="00F2627D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№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Тема урока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Дифференциация видов деятельности</w:t>
            </w:r>
          </w:p>
        </w:tc>
      </w:tr>
      <w:tr w:rsidR="00F2627D">
        <w:trPr>
          <w:jc w:val="center"/>
        </w:trPr>
        <w:tc>
          <w:tcPr>
            <w:tcW w:w="0" w:type="auto"/>
            <w:vMerge/>
          </w:tcPr>
          <w:p w:rsidR="00F2627D" w:rsidRDefault="00F2627D"/>
        </w:tc>
        <w:tc>
          <w:tcPr>
            <w:tcW w:w="0" w:type="auto"/>
            <w:vMerge/>
          </w:tcPr>
          <w:p w:rsidR="00F2627D" w:rsidRDefault="00F2627D"/>
        </w:tc>
        <w:tc>
          <w:tcPr>
            <w:tcW w:w="0" w:type="auto"/>
            <w:vMerge/>
          </w:tcPr>
          <w:p w:rsidR="00F2627D" w:rsidRDefault="00F2627D"/>
        </w:tc>
        <w:tc>
          <w:tcPr>
            <w:tcW w:w="0" w:type="auto"/>
            <w:vMerge/>
          </w:tcPr>
          <w:p w:rsidR="00F2627D" w:rsidRDefault="00F2627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Достаточный уровень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Введение – 1час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 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Введение. Многообразие растений. Цветковые и бесцветковые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Повторение основных сведений о неживой и живой природе. Разнообразие размеров, форм, места произрастания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Рассказывают о значении растений для человека. Рассказывают по рисункам, как человек использует растения. </w:t>
            </w:r>
            <w:r>
              <w:t>Выполняют работу в тетради на печатной основе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Показывают на рисунках и называют растения разных размеров, формы, мета произрастания, о их значении и охране. Рассказывают о роли растений в жизни животных и человека, о значении растений и их охране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Общее знакомство с цветковыми растениями- 16 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Общие сведения о цветковых растениях. Культурные и дикорастущие растения.</w:t>
            </w:r>
            <w:r>
              <w:t> </w:t>
            </w:r>
            <w:r w:rsidRPr="00A30370">
              <w:rPr>
                <w:lang w:val="ru-RU"/>
              </w:rPr>
              <w:t xml:space="preserve"> Лабораторная работа: «Органы цветкового растения»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  <w:r w:rsidRPr="00A30370">
              <w:rPr>
                <w:lang w:val="ru-RU"/>
              </w:rPr>
              <w:t>Формирование знаний об органах цветкового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части растения по рисунку, выполняют задания в рабочей тетради (подписывают части растения на рисунке)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Находят и называют части цветкового растения на примере живого образца. Выполняют задания по плану лабораторной работы. Работают со схемами, рисунками, выполняют задания в рабочей тетради, делают вывод о строении цветкового растения, значении каждой части для растения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Подземные органы растения. Корень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строении корня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и показывают по рисунку в рабочей тетради подземные части растения, </w:t>
            </w:r>
            <w:r w:rsidRPr="00A30370">
              <w:rPr>
                <w:lang w:val="ru-RU"/>
              </w:rPr>
              <w:lastRenderedPageBreak/>
              <w:t xml:space="preserve">раскрашивают части корня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Показывают на растении подземную его часть. Раскрашивают части корня </w:t>
            </w:r>
            <w:r w:rsidRPr="00A30370">
              <w:rPr>
                <w:lang w:val="ru-RU"/>
              </w:rPr>
              <w:lastRenderedPageBreak/>
              <w:t>растения на рисунке. Выполняют задания в рабочей тетради: подписывают названия корневых систем на рисунке. Работают со схемами, заполняют таблицу: записывают из чего развиваются разные виды корней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Образование корней. Виды корней. Практическая работа: образование придаточных корней (черенкование стебля)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видах корней, корневых волосках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виды корней, раскрашивают главный, боковые и придаточные корни. Показывают на рисунках. Под руководством учителя выполняют практическую работу: образование придаточных корней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Показывают на растении и называют виды корней. Называют значение корневых волосков. Называют корень, как орган цветкового растения, его значения для растения. Выполняют практическую работу: образование придаточных корней. Делают вывод, что придаточные корни отрастают от стебля и листьев; о значении их для роста растений, использовании человеком. </w:t>
            </w:r>
            <w:r>
              <w:t> </w:t>
            </w:r>
            <w:r w:rsidRPr="00A30370">
              <w:rPr>
                <w:lang w:val="ru-RU"/>
              </w:rPr>
              <w:t>В рабочей тетради подписывают виды корней; записывают в таблицу примеры растений с разными корневыми системами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Значение корня в жизни растений. </w:t>
            </w:r>
            <w:r>
              <w:t>Видоизменения корней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знаний о разнообразии корней, корнеплодах и клубнях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Показывают на рисунках корнеплод свеклы, моркови; корнеклубень георгины. </w:t>
            </w:r>
            <w:r>
              <w:t xml:space="preserve">Рассказывают об использовании видоизмененных корней </w:t>
            </w:r>
            <w:r>
              <w:lastRenderedPageBreak/>
              <w:t>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Повторяют и называют виды корнеплодов. Показывают в натуре и называют видоизмененные корни (корнеплод, клубень). На примерах растений называют </w:t>
            </w:r>
            <w:r w:rsidRPr="00A30370">
              <w:rPr>
                <w:lang w:val="ru-RU"/>
              </w:rPr>
              <w:lastRenderedPageBreak/>
              <w:t>видоизменения корней, использовании их человеком. Выполняют задание в рабочей тетради: заполняют таблицу, записывают примеры растений с разными видоизмененными корнями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Стебель. Строение стебля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строении и образовании стебля, положении стебля в пространстве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Рассматривают и показывают на рисунках стебель, называют</w:t>
            </w:r>
            <w:r>
              <w:t>  </w:t>
            </w:r>
            <w:r w:rsidRPr="00A30370">
              <w:rPr>
                <w:lang w:val="ru-RU"/>
              </w:rPr>
              <w:t xml:space="preserve"> части стебля; называют, из чего образуется стебель, что называется побегом.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Рассказывают о положении стебля в пространстве (плети, усы)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Показывают побег и стебель растения на натуральных объектах, называют виды стеблей, из чего образуется стебель. Называют, что стебель с листьями и почками это побег. Перечисляют функции стебля. Приводят примеры о разнообразии стеблей растений, называют растения с разным положением стебля в пространстве.</w:t>
            </w:r>
            <w:r>
              <w:t> </w:t>
            </w:r>
            <w:r w:rsidRPr="00A30370">
              <w:rPr>
                <w:lang w:val="ru-RU"/>
              </w:rPr>
              <w:t xml:space="preserve"> Выполняют задание в рабочей тетради: подписывают на рисунке части побега; делают вывод, что он вырастает из зародышевого стебелька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Строение древесного стебля. Значение стебля в жизни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строении древесного стебля, значении стебля в жизни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по рисунку слои стебля древесного растения. Раскрашивают слои древесного растения на рисунках. Рассказывают о значении стебля в жизни </w:t>
            </w:r>
            <w:r w:rsidRPr="00A30370">
              <w:rPr>
                <w:lang w:val="ru-RU"/>
              </w:rPr>
              <w:lastRenderedPageBreak/>
              <w:t xml:space="preserve">растений. Выполняют задание в рабочей тетради: подписывают названия слоев стебля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Называют по таблице слои стебля древесного растения. Выполняют задания в рабочей тетради: записывают последовательность расположения слоев в стебле растения. Называют значение </w:t>
            </w:r>
            <w:r w:rsidRPr="00A30370">
              <w:rPr>
                <w:lang w:val="ru-RU"/>
              </w:rPr>
              <w:lastRenderedPageBreak/>
              <w:t>каждого слоя стебля. Сравнивают стебли древесных и травянистых растений, находят признаки сходства и отличи; делают вывод, чем различаются стебли древесных и травянистых растений. Составляют рассказ: какую работу выполняют стебли травянистых и древесных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Разнообразие стеблей.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разнообразии стеблей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по рисункам разнообразные стебли (травянистый, древесный), укороченный. Показывают и называют по рисункам растения с прямостоячим, ползучим, цепляющимся, вьющимся, стелющимся стеблями. Выполняют задание в рабочей тетради: подписывают рисунки с разнообразными стеблями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Приводят примеры о разнообразии стеблей растений, показывают на растениях. Сравнивают разные виды стеблей, находят черты сходства и отличия. Называют, какое значение в природе имеет разнообразие стеблей растений. Выполняют работу в рабочих тетрадях: подписывают на рисунках виды стеблей и названия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Лист. Внешнее строение листа. Простые и сложные листья. Лабораторная работа «Внешнее строение листа»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внешнем строении листа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по рисунку части листа (листовая пластинка, черешок), как прикрепляется лист к стеблю; называют простые и сложные листья, рассматривают расположение жилок на </w:t>
            </w:r>
            <w:r w:rsidRPr="00A30370">
              <w:rPr>
                <w:lang w:val="ru-RU"/>
              </w:rPr>
              <w:lastRenderedPageBreak/>
              <w:t>листовой пластинке.</w:t>
            </w:r>
            <w:r>
              <w:t> </w:t>
            </w:r>
            <w:r w:rsidRPr="00A30370">
              <w:rPr>
                <w:lang w:val="ru-RU"/>
              </w:rPr>
              <w:t xml:space="preserve"> Рассказывают о разнообразии листьев, формах листовых пластинок. </w:t>
            </w:r>
            <w:r>
              <w:t> </w:t>
            </w:r>
            <w:r w:rsidRPr="00A30370">
              <w:rPr>
                <w:lang w:val="ru-RU"/>
              </w:rPr>
              <w:t xml:space="preserve">Под руководством учителя выполняют лабораторную работу, выполняют задания в рабочей тетради (рисунки листовых пластинок, подписи простых и сложных листьев)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По гербариям, рисункам, натуральным объектам находят и называют части листа, способы их прикрепления к стеблю, типы жилкования, простые и сложные листья. Приводят примеры растений. Сравнивают листовые пластинки, находят черты </w:t>
            </w:r>
            <w:r w:rsidRPr="00A30370">
              <w:rPr>
                <w:lang w:val="ru-RU"/>
              </w:rPr>
              <w:lastRenderedPageBreak/>
              <w:t>сходства и отличия, называют отличительные признаки листовых пластинок, делают вывод об их разнообразии. Выполняют лабораторную работу, задания в рабочей тетради (работают с гербариями, натуральными объектами, рисунками); делают вывод о разнообразии листьев, приводят примеры, показывая их разнообразие на растениях и гербариях; рисуют разные по форме листья растений, подписывают простые и сложные листья на рисунках в рабочей тетради.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Значение листьев в жизни растения- образование питательных веществ в листьях на свету, испарение воды листьями. </w:t>
            </w:r>
            <w:r>
              <w:t>Демонстрация опыта образование крахмала в листьях растений на свету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образовании питательных веществ в листьях растений, значении этого явления для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 </w:t>
            </w:r>
            <w:r w:rsidRPr="00A30370">
              <w:rPr>
                <w:lang w:val="ru-RU"/>
              </w:rPr>
              <w:t xml:space="preserve">Называют, из каких веществ состоит растение; по рисунку учебника называют условия, которые необходимы для образования органических веществ в листьях; рассказывают, какое значение листьев в жизни растения; какое значение для растения имеет испарение воды. </w:t>
            </w:r>
            <w:r>
              <w:t xml:space="preserve">Выполняют задания в </w:t>
            </w:r>
            <w:r>
              <w:lastRenderedPageBreak/>
              <w:t>рабочей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Проводят исследование: из каких веществ состоит растение. Используя рисунок, составляют рассказ, как образуются органические вещества в листьях. Делают вывод о значении для растения образование крахмала, условиях, необходимых для образования органических веществ и испарения воды; заполняют таблицу. Выполняют задания в рабочей тетради: сравнивают питание и дыхание, </w:t>
            </w:r>
            <w:r w:rsidRPr="00A30370">
              <w:rPr>
                <w:lang w:val="ru-RU"/>
              </w:rPr>
              <w:lastRenderedPageBreak/>
              <w:t>делают вывод и записывают его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Дыхание растений. Обмен веществ у растений. </w:t>
            </w:r>
            <w:r>
              <w:t>Листопад и его значение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дыхании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По рисункам называют газы, которые лист поглощает и выделяет при дыхании; как происходит дыхание и питание растения.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Рассказывают о значении листопада для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Сравнивают процессы дыхания и питания листа по таблице. Делают вывод, одинаковые это процессы или противоположные; объясняют понятие «обмен веществ» у растений. Рассказывают о значении листопада в жизни растений. Выполняют задания в рабочей тетради: обозначают правильные ответы в тексте, каково значение листопада для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Цветок. Строение цветка. Лабораторная работа: «Строение цветка»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строении цветка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  <w:r w:rsidRPr="00A30370">
              <w:rPr>
                <w:lang w:val="ru-RU"/>
              </w:rPr>
              <w:t xml:space="preserve">Называют части цветка по рисунку, подписывают и раскрашивают в разные цвета части цветка. Выписывают новые термины- название частей цветка в тетрадь. Под руководством учителя выполняют лабораторную работу «Строение цветка»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показывают на схематических рисунках и натуральных объектах части цветка, читают названия, подписывают на схемах в рабочих тетрадях; сравнивают строение цветков двух растений, называют черты сходства и различия, признаки сходства и различия записывают в таблицу рабочей тетради. Выполняют задания лабораторной работы в рабочей тетради. </w:t>
            </w:r>
            <w:r>
              <w:t> </w:t>
            </w:r>
            <w:r w:rsidRPr="00A30370">
              <w:rPr>
                <w:lang w:val="ru-RU"/>
              </w:rPr>
              <w:t>Отвечают на вопросы: что образуется из каждой части цветка; называют</w:t>
            </w:r>
            <w:r>
              <w:t>  </w:t>
            </w:r>
            <w:r w:rsidRPr="00A30370">
              <w:rPr>
                <w:lang w:val="ru-RU"/>
              </w:rPr>
              <w:t xml:space="preserve"> признаки разнообразия цветков.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Виды соцветий. Опыление цветков. Образование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видах соцветий, способах опыления цветков, образовании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по рисункам и описывают внешний вида разных соцветий, рассказывают, как выглядит соцветие корзинка, как располагаются цветки в колосе. Рассматривают на рисунках схемы опыления растений, образования плодов и семян. Рассказывают о значении соцветий в жизни растений. Выполняют задания в рабочей тетради: подписывают соцветия на 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виды соцветий, находят образцы в природе, в гербариях. Сравнивают соцветия разных растений, находят отличительные признаки. Сравнивают соцветия разных растений, находят отличительные признаки, делают вывод о значении соцветий в жизни растений. Рисуют схемы соцветий. Называют виды и способы опыления, их отличия, образование плодов и семян. Выполняют задание в рабочей тетради: записывают в таблицу примеры растений с разными видами соцветий и способами опыления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Плоды сухие и сочные.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Повторение и закрепление знаний об образовании плодов и семян. Формирование знаний о разнообразии плодов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по рисункам из какой части цветка образуется плод. Показывают на схеме разные плоды, сравнивают сочные и сухие плоды, называют растения с данными видами плодов. Выполняют задания в рабочей тетради: работают с рисунками, таблицей (подписывают названия </w:t>
            </w:r>
            <w:r w:rsidRPr="00A30370">
              <w:rPr>
                <w:lang w:val="ru-RU"/>
              </w:rPr>
              <w:lastRenderedPageBreak/>
              <w:t>растений, типы плодов)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 xml:space="preserve">Используя схему, называют группы и типы плодов, сравнивают плоды разных групп, находят черты сходства и отличия. Приводят примеры растений с разными типами плодов; делают вывод об их разнообразии. </w:t>
            </w:r>
            <w:r>
              <w:t>Узнают и называют виды плодов на рисунках, коллекциях.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Распространение плодов и семян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способах распространения плодов и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Рассказывают о способах распространения плодов и семян; называют какие приспособления к распространению есть у плодов разных видов растений. </w:t>
            </w:r>
            <w:r>
              <w:t>Приводят примеры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Составляют рассказ о способах распространения плодов и семян по схеме. Называют какие приспособления имеют плоды для распространения. Делают вывод: какое значение для природы имеет распространение семян. Выполняют задание в рабочей тетради: называют особенности плода, семени, связанные с распространением; устанавливают взаимосвязь среды обитания и строения плодов.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Строение семени. Лабораторная работа: «Строение семени фасоли»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строении семян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По рисункам называют и рассказывают о разнообразии плодов. Под руководством учителя выполняют лабораторную работу: изучают строение семени фасоли (рассматривают набухшие семена фасоли, рассказывают о внешнем виде плода, находят части семени). </w:t>
            </w:r>
            <w:r>
              <w:t>Подписывают части семени на рисунках в рабочих тетрадях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рисункам и коллекциям семян рассматривают и называют плоды разных растений; делают вывод о их разнообразии. Выполняют задания лабораторной работы: проращивают семя фасоли, проводят исследование, находят и показывают части семени; на основании проведенного исследования делают вывод, что общего в строении зерновки пшеницы и семени фасоли.</w:t>
            </w:r>
            <w:r>
              <w:t> </w:t>
            </w:r>
            <w:r w:rsidRPr="00A30370">
              <w:rPr>
                <w:lang w:val="ru-RU"/>
              </w:rPr>
              <w:t xml:space="preserve"> Проводят наблюдение за развитием проростка и прорастанием семени. На примере растений составляют </w:t>
            </w:r>
            <w:r w:rsidRPr="00A30370">
              <w:rPr>
                <w:lang w:val="ru-RU"/>
              </w:rPr>
              <w:lastRenderedPageBreak/>
              <w:t>описание семени по форме, размерам, записывают результаты сравнения в тетрадь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Условия, необходимые для прорастания семян. Практическая работа «Определение всхожести семян»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об условиях прорастания семян. Формирование практических навыков определения всхожести семян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Называют по рисункам, какие условия необходимы для прорастания семян. </w:t>
            </w:r>
            <w:r>
              <w:t>Под руководством учителя определяют всхожесть семян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Называют, какие условия необходимы для прорастания семян. Проводят опыты. На основании результатов опыта делают вывод, что для прорастания семян нужна влага, тепло и воздух.</w:t>
            </w:r>
            <w:r>
              <w:t> </w:t>
            </w:r>
            <w:r w:rsidRPr="00A30370">
              <w:rPr>
                <w:lang w:val="ru-RU"/>
              </w:rPr>
              <w:t xml:space="preserve"> Проводят опыт по определению всхожести семян. В ходе выполнения практической работы отрабатывают практические навыки работы с семенами по определению их всхожести </w:t>
            </w:r>
            <w:r>
              <w:t> 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леса - 14 часов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Растения леса. Некоторые биологические особенности леса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растениях леса, о некоторых биологических особенностях леса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Рассматривают на рисунках разнообразие древесных и травянистых растений, произрастающих в лесу; называют виды растений, их биологические особенности и особенности внешнего строения произрастающих в лесу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Называют биологические особенности леса. Называют признаки разных форм растительных объектов леса (дерево, кустарник, трава); находят черты сходства и отличия; описывают особенности их внешнего вида и условий произрастания. </w:t>
            </w:r>
            <w:r>
              <w:t>Устанавливают взаимосвязи между природными компонентами леса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Лиственные деревья. </w:t>
            </w:r>
            <w:r w:rsidRPr="00A30370">
              <w:rPr>
                <w:lang w:val="ru-RU"/>
              </w:rPr>
              <w:lastRenderedPageBreak/>
              <w:t>Практическая работа: определение возраста лиственных деревьев по годичным кольцам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Расширение и </w:t>
            </w:r>
            <w:r w:rsidRPr="00A30370">
              <w:rPr>
                <w:lang w:val="ru-RU"/>
              </w:rPr>
              <w:lastRenderedPageBreak/>
              <w:t>систематизация знаний об особенностях внешнего строения лиственных деревьев, их разнообразии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по </w:t>
            </w:r>
            <w:r w:rsidRPr="00A30370">
              <w:rPr>
                <w:lang w:val="ru-RU"/>
              </w:rPr>
              <w:lastRenderedPageBreak/>
              <w:t>рисункам, слайдам, фотографиям виды лиственных деревьев (береза, дуб, липа, осина). Подписывают на рисунках части лиственного дерева. Под руководством учителя выполняют практическую работу: определяют возраст лиственных деревьев по годичным кольцам на спилах древесных стволов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 xml:space="preserve">Узнают и называют виды </w:t>
            </w:r>
            <w:r w:rsidRPr="00A30370">
              <w:rPr>
                <w:lang w:val="ru-RU"/>
              </w:rPr>
              <w:lastRenderedPageBreak/>
              <w:t xml:space="preserve">лиственных деревьев (береза, дуб, липа осина); на основе сравнительной характеристики находят общие и отличительные признаки их строения, делают вывод об общих и отличительных признаках строения лиственных деревьев; называют условия их произрастания, устанавливают взаимосвязь между средой обитания и внешним видом. Рассказывают об использовании древесины различных видов лиственных деревьев. Выполняют практическую работу: определяют возраст лиственных деревьев по годичным кольцам на спилах древесных стволов, делают вывод, что возраст лиственного дерева определяется количеством годичных колец. </w:t>
            </w:r>
            <w:r>
              <w:t>Устанавливают взаимосвязь между средой обитания и внешним видом объекта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Хвойные деревья. Практическая работа: «Определение возраста хвойных деревьев по мутовкам»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  <w:r w:rsidRPr="00A30370">
              <w:rPr>
                <w:lang w:val="ru-RU"/>
              </w:rPr>
              <w:t>Расширение представлений об особенностях внешнего строения и условиях произрастания хвойных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по внешнему виду и называют хвойные деревья, произрастающие в лесу (ель, сосна); описывают внешний вид, рассказывают об </w:t>
            </w:r>
            <w:r w:rsidRPr="00A30370">
              <w:rPr>
                <w:lang w:val="ru-RU"/>
              </w:rPr>
              <w:lastRenderedPageBreak/>
              <w:t xml:space="preserve">отличительных особенностях строения листьев и шишек сосны и ели; под руководством учителя выполняют практическую работу по определению возраста сосны по мутовкам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по рисункам, слайдам, в натуре хвойные деревья (сосна, ель). Сравнивают особенности внешнего строения сосны и ели, хвойных и лиственных деревьев. Называют </w:t>
            </w:r>
            <w:r w:rsidRPr="00A30370">
              <w:rPr>
                <w:lang w:val="ru-RU"/>
              </w:rPr>
              <w:lastRenderedPageBreak/>
              <w:t>условия произрастания, признаки взаимосвязи внешнего вида и среды обитания растений; под руководством учителя выполняют практическую работу по определению возраста сосны по мутовкам, используя ветки сосны. Делают вывод об определении возраста хвойных деревьев по количеству мутовок. Составляют рассказ по плану о хозяйственном значении сосны и ели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Лесные кустарники. Бузина, лещина (орешник), шиповник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Расширение представлений о лесных кустарниках, отличии деревьев от кустарников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кустарники, произрастающие в лесу</w:t>
            </w:r>
            <w:r>
              <w:t>  </w:t>
            </w:r>
            <w:r w:rsidRPr="00A30370">
              <w:rPr>
                <w:lang w:val="ru-RU"/>
              </w:rPr>
              <w:t xml:space="preserve"> на иллюстрациях и фотографиях, сравнивают с деревьями, называют особенности внешнего строения кустарников; рассказывают, плоды каких кустарников человек использует в пищу. </w:t>
            </w:r>
            <w:r>
              <w:t>Знакомятся со съедобными и ядовитыми плодами кустарников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лесные кустарники, выделяют существенные признаки отличия кустарников от деревьев; называют особенности внешнего строения (признаки сходства и отличия) разных видов кустарников, отличительные признаки съедобных и ядовитых плодов изучаемых кустарников; рассказывают об использовании их человеком, правилах поведения в природе, технике безопасности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Ягодные кустарнички. Черника, брусника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ягодных кустарничках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на рисунках растения черники и брусники. Называют особенности внешнего </w:t>
            </w:r>
            <w:r w:rsidRPr="00A30370">
              <w:rPr>
                <w:lang w:val="ru-RU"/>
              </w:rPr>
              <w:lastRenderedPageBreak/>
              <w:t>вида, отмечают общие признаки их строения; называют места произрастания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по внешнему виду и называют ягодные кустарнички, отмечают особенности внешнего строения, черты сходства и </w:t>
            </w:r>
            <w:r w:rsidRPr="00A30370">
              <w:rPr>
                <w:lang w:val="ru-RU"/>
              </w:rPr>
              <w:lastRenderedPageBreak/>
              <w:t>отличия; сравнивают кустарнички с кустарниками, делают вывод об отличительных признаках, устанавливают взаимосвязь между особенностями внешнего вида и средой обитания, описывают биологию этих растений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Лекарственное значение ягод: черники, брусники. Правила их сбора и заготовки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лекарственном значении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на рисунках и называют отличительные особенности внешнего вида ягод черники и брусники, правила сбора ягод, их заготовке. </w:t>
            </w:r>
            <w:r>
              <w:t>Называют правила поведения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на рисунках и называют отличительные особенности внешнего вида ягод (черники и брусники); отмечают их лекарственное значение. Рассказывают о правилах сбора и заготовки ягод. Отмечают взаимосвязь между природой и человеком. </w:t>
            </w:r>
            <w:r>
              <w:t>Рассказывают о правилах поведения в природе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Травы. Ландыш, кислица. Практическое 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лесных травянистых растениях, их практическом значении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Рассказывают по рисункам о внешнем виде ландыша и кислицы, рассказывают об особенностях строения трав.</w:t>
            </w:r>
            <w:r>
              <w:t> </w:t>
            </w:r>
            <w:r w:rsidRPr="00A30370">
              <w:rPr>
                <w:lang w:val="ru-RU"/>
              </w:rPr>
              <w:t xml:space="preserve"> Узнают и называют ландыш и кислицу, рассказывают о практическом их применении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по вешнему виду ландыш и кислицу; описывают особенности строения травянистых растений, местах произрастания, сравнивают с кустарничками и кустарниками, называют их общие и отличительные признаки.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Рассказывают о практическом значении трав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Травы. Подорожник, </w:t>
            </w:r>
            <w:r w:rsidRPr="00A30370">
              <w:rPr>
                <w:lang w:val="ru-RU"/>
              </w:rPr>
              <w:lastRenderedPageBreak/>
              <w:t xml:space="preserve">мать-и- мачеха, зверобой. </w:t>
            </w:r>
            <w:r>
              <w:t>Практическое значение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Закрепление и </w:t>
            </w:r>
            <w:r w:rsidRPr="00A30370">
              <w:rPr>
                <w:lang w:val="ru-RU"/>
              </w:rPr>
              <w:lastRenderedPageBreak/>
              <w:t>расширение знаний о лекарственных травах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 xml:space="preserve">Узнают на рисунках и </w:t>
            </w:r>
            <w:r w:rsidRPr="00A30370">
              <w:rPr>
                <w:lang w:val="ru-RU"/>
              </w:rPr>
              <w:lastRenderedPageBreak/>
              <w:t xml:space="preserve">называют лекарственные травы; рассказывают о местах их произрастания, практическом значении этих растений. </w:t>
            </w:r>
            <w:r>
              <w:t>Находят на иллюстрациях, оформляют альбом «Растения леса»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по внешнему виду на </w:t>
            </w:r>
            <w:r w:rsidRPr="00A30370">
              <w:rPr>
                <w:lang w:val="ru-RU"/>
              </w:rPr>
              <w:lastRenderedPageBreak/>
              <w:t>рисунках, слайдах, гербариях травы, описывают их внешний вид, называют отличительные признаки, места произрастания, правила сбора и практического использования человеком. Отмечают взаимосвязь между природой и человеком, называют правила поведения в природе, бережного к ней отношения. В рабочей тетради выполняют практические задания: зарисовки, подбор иллюстраций по теме «Растения леса»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Грибы леса. Строение шляпочного гриба. Практическая работа: «Лепка из пластилина моделей различных видов лесных грибов»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шляпочных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виды шляпочных грибов, места их произрастания. Называют на таблице, макетах части гриба (шляпка, пенек, грибница). Под руководством учителя выполняют практическую работу «Лепка из пластилина модели шляпочного гриба»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по внешнему виду и называют шляпочные грибы, показывают на таблицах и муляжах его части (шляпка, пенек, грибница); называют места и условия произрастания шляпочных грибов, устанавливают взаимосвязь между средой обитания и строением гриба (взаимосвязь корней растений и грибов). Выполняют практическую работу «Лепка из пластилина моделей различных видов лесных грибов», делают вывод об общих признаках строения грибов и </w:t>
            </w:r>
            <w:r w:rsidRPr="00A30370">
              <w:rPr>
                <w:lang w:val="ru-RU"/>
              </w:rPr>
              <w:lastRenderedPageBreak/>
              <w:t>внешнем их разнообразии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Грибы съедобные и ядовитые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съедобных и ядовитых грибах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Распознают по рисункам, фотографиям и таблицам съедобные и ядовитые грибы, называют их отличительные признаки. Перечисляют правила сбора грибов. Рассказывают о правилах поведения в лесу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Используя таблицу, называют виды съедобных и ядовитых грибов; называют черты сходства грибов и их отличительные признаки; признаки распознавания съедобных и ядовитых грибов. Называют отличительные признаки грибов-двойников, находят и показывают на иллюстрациях, таблицах, слайдах.</w:t>
            </w:r>
            <w:r>
              <w:t> </w:t>
            </w:r>
            <w:r w:rsidRPr="00A30370">
              <w:rPr>
                <w:lang w:val="ru-RU"/>
              </w:rPr>
              <w:t xml:space="preserve"> Рассказывают о соблюдении правил сбора грибов, правилах поведения в природе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Оказание первой помощи при отравлении грибами. Обработка съедобных грибов перед употреблением в пищу. </w:t>
            </w:r>
            <w:r>
              <w:t>Грибные заготовки (засолка, маринование, сушка)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Закрепление знаний о съедобных и ядовитых грибах. Формирование знаний об оказании первой помощи при отравлении грибами. </w:t>
            </w:r>
            <w:r>
              <w:t>Формирование знаний о грибных заготовках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и называют ядовитые грибы, рассказывают о признаках каждого из них; называют признаки отравления ядовитыми грибами. Рассказывают о правилах обработки съедобных грибов перед употреблением в пищу.</w:t>
            </w:r>
            <w:r>
              <w:t> </w:t>
            </w:r>
            <w:r w:rsidRPr="00A30370">
              <w:rPr>
                <w:lang w:val="ru-RU"/>
              </w:rPr>
              <w:t xml:space="preserve"> По рисункам, слайдам описывают рецепты засолки, маринования и сушки грибов. </w:t>
            </w:r>
            <w:r>
              <w:t xml:space="preserve">Рассказывают о пользе грибов для человека и </w:t>
            </w:r>
            <w:r>
              <w:lastRenderedPageBreak/>
              <w:t>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lastRenderedPageBreak/>
              <w:t> </w:t>
            </w:r>
            <w:r w:rsidRPr="00A30370">
              <w:rPr>
                <w:lang w:val="ru-RU"/>
              </w:rPr>
              <w:t xml:space="preserve">Называют ядовитые грибы, их отличительные признаки по таблице. Рассказывают о правилах сбора и употребления грибов, обработке съедобных грибов перед употреблением в пищу. Рассказывают о пользе грибов в питании человека, способах и разных методах их заготовки; соблюдении правил гигиены при засолке, мариновании, сушке грибов. Работают в парах, составляют рецепты грибных заготовок. Составляют памятку: приемы оказания первой помощи при </w:t>
            </w:r>
            <w:r w:rsidRPr="00A30370">
              <w:rPr>
                <w:lang w:val="ru-RU"/>
              </w:rPr>
              <w:lastRenderedPageBreak/>
              <w:t>отравлении грибами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Охрана леса. Лекарственные травы и растения. Растения Красной книги. Практическая работа «Подбор литературных произведений с описанием леса (русский лес в поэзии и прозе)»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знаний о значении леса в жизни человека и его охране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Рассказывают, зачем необходимо беречь лес, что лес дает человеку. По рисункам, таблицам, слайдам называют охраняемые растения леса; называют растения, занесенные в Красную книгу. Приводят примеры литературных произведений с описанием леса («Русский лес в поэзии и прозе»)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Используя таблицу, рисунки, слайды рассказывают о значении леса в жизни человека, лекарственных травах и растениях, растениях Красной книги. Выполняют практическую работу: подбирают литературные произведения с описанием леса из предложенного учителем перечня литературных произведений («Русский лес в поэзии и прозе»). </w:t>
            </w:r>
            <w:r>
              <w:t>Формулируют правила поведения в лесу, составляют памятку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Экскурсия в природу «Ознакомление с разнообразием растений, с распространением плодов и семян, с осенними явлениями в жизни растений»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умения наблюдать за окружающей действительностью, фиксирование и обобщение своих наблюдений, повторение и закрепление знаний о разнообразии растений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по особенностям внешнего вида изученные растения, находят и показывают части растений, плоды и семена, рассказывают о способах их распространения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изученные растения, называют отличительные признаки внешнего вида групп изученных растений; определяют и называют типы плодов, способы их распространения. Устанавливают взаимосвязь между средой обитания и внешним видом растений. Рассказывают об осенних явлениях в жизни растений, оформляют результаты наблюдений в тетрадь, делают выводы</w:t>
            </w:r>
            <w:r>
              <w:t>     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rPr>
                <w:b/>
                <w:bCs/>
              </w:rPr>
              <w:t>Комнатные растения - 7 часов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Разнообразие комнатных растений. Светолюбивые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разнообразии комнатных растений, биологических особенностях светолюбивых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светолюбивые растения (бегония, герань, хлорофитум) на рисунках, в натуре. Называют особенности их внешнего вида, биологические особенности светолюбивых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и называют светолюбивые растения (бегония, герань, хлорофитум)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светолюбивых растений. Называют как биологические особенности влияют на особенности ухода, выращивания размножения светолюбивых растений. Устанавливают взаимосвязь между средой обитания и внешним видом растений, делают вывод об особенностях строения светолюбивых растений. </w:t>
            </w:r>
            <w:r>
              <w:t>Подписывают на рисунках светолюбивые растения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Разнообразие комнатных растений. Теневыносливые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  <w:r w:rsidRPr="00A30370">
              <w:rPr>
                <w:lang w:val="ru-RU"/>
              </w:rPr>
              <w:t>Формирование знаний о разнообразии комнатных растений, биологических особенностях теневыносливых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теневыносливые растения (традесканция, африканская фиалка) на рисунках, в натуре. Называют особенности их внешнего вида, биологические особенности </w:t>
            </w:r>
            <w:r w:rsidRPr="00A30370">
              <w:rPr>
                <w:lang w:val="ru-RU"/>
              </w:rPr>
              <w:lastRenderedPageBreak/>
              <w:t>теневыносливых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теневыносливые растения (традесканция, африканская фиалка) в натуральном виде, на рисунках и слайдах. Сравнивают, называют особенности их внешнего строения, </w:t>
            </w:r>
            <w:r w:rsidRPr="00A30370">
              <w:rPr>
                <w:lang w:val="ru-RU"/>
              </w:rPr>
              <w:lastRenderedPageBreak/>
              <w:t>устанавливают взаимосвязь между средой обитания и внешним видом. Отмечают биологические особенности теневыносливых растений. Называют как биологические особенности влияют на особенности ухода, выращивания, размножения теневыносливых растений. Устанавливают взаимосвязь между средой обитания и внешним видом растений, рисуют в тетрадь 1-2 вида теневыносливых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Разнообразие комнатных растений. Влаголюбивые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разнообразии комнатных растений, биологических особенностях влаголюбивых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влаголюбивые растения (циперус, аспарагус) на рисунках, в натуре. Называют особенности их внешнего вида, биологические особенности влаголюбивых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влаголюбивые растения (циперус, аспарагус)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влаголюбивых растений. Называют как биологические особенности влияют на особенности ухода, выращивания размножения влаголюбивых растений. Устанавливают </w:t>
            </w:r>
            <w:r w:rsidRPr="00A30370">
              <w:rPr>
                <w:lang w:val="ru-RU"/>
              </w:rPr>
              <w:lastRenderedPageBreak/>
              <w:t>взаимосвязь между средой обитания и внешним видом растений. Делают зарисовку одного- двух видов влаголюбивых комнатных растений в тетради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Разнообразие комнатных растений. Засухоустойчивые растения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разнообразии комнатных растений, биологических особенностях засухоустойчивых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засухоустойчивые растения (суккуленты, кактусы) на рисунках, в натуре. Называют особенности их внешнего вида, биологические особенности засухоустойчивых растений. Рассказывают об особенностях ухода, выращивания, размножения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засухоустойчивые растения (суккуленты, кактусы) в натуральном виде, на рисунках и слайдах. Сравнивают, называют особенности их внешнего строения, устанавливают взаимосвязь между средой обитания и внешним видом. Отмечают биологические особенности засухоустойчивых растений. Называют как биологические особенности влияют на особенности ухода, выращивания, размножения засухоустойчивых растений. Устанавливают взаимосвязь между средой обитания и внешним видом растений. </w:t>
            </w:r>
            <w:r>
              <w:t> </w:t>
            </w:r>
            <w:r w:rsidRPr="00A30370">
              <w:rPr>
                <w:lang w:val="ru-RU"/>
              </w:rPr>
              <w:t>Подписывают на рисунках засухоустойчивые растения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Климат и красота в доме. Фитодизайн: создание уголков отдыха, </w:t>
            </w:r>
            <w:r w:rsidRPr="00A30370">
              <w:rPr>
                <w:lang w:val="ru-RU"/>
              </w:rPr>
              <w:lastRenderedPageBreak/>
              <w:t xml:space="preserve">интерьеров из комнатных растений. </w:t>
            </w:r>
            <w:r>
              <w:t>Практическая работа «Составление композиций из комнатных растений»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понятия «фитодизайн». Расширение знаний о </w:t>
            </w:r>
            <w:r w:rsidRPr="00A30370">
              <w:rPr>
                <w:lang w:val="ru-RU"/>
              </w:rPr>
              <w:lastRenderedPageBreak/>
              <w:t>пользе, приносимой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Рассказывают о роли комнатных растений в жизни человека, в </w:t>
            </w:r>
            <w:r w:rsidRPr="00A30370">
              <w:rPr>
                <w:lang w:val="ru-RU"/>
              </w:rPr>
              <w:lastRenderedPageBreak/>
              <w:t>интерьере квартиры; пользе, приносимой комнатными растениями. Называют основные приемы размещения комнатных растений в помещении. Под руководством учителя выполняют зарисовку расположения комнатных растений в интерьере помещения, составляют композиции</w:t>
            </w: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Перечисляют правила фитодизайна. Называют основные приемы и принципы размещения </w:t>
            </w:r>
            <w:r w:rsidRPr="00A30370">
              <w:rPr>
                <w:lang w:val="ru-RU"/>
              </w:rPr>
              <w:lastRenderedPageBreak/>
              <w:t>комнатных растений в помещении: одиночные растения, композиции из горшочных растений, комнатный садик, террариум, «зеленая» комната, кухня, спальня, холл. Называют критерии подбора разных видов растений в помещениях квартиры в соответствии с их биологическими особенностями. Рассказывают о пользе, приносимой разными видами комнатных растений, создании климата и красоты в доме. Выполняют практическую работу по составлению композиций из комнатных растений на рисунках и в натуре, делают вывод о значении фитодизайна в создании климата и красоты в доме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Практические работы: «Черенкование комнатных растений. </w:t>
            </w:r>
            <w:r>
              <w:t>Посадка укорененных черенков»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знаний о комнатных растениях, формирование практических умений черенкования и посадки комнатных растений укорененными черенками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Работают с карточкой по составлению последовательности работы при подготовке черенков комнатных растений, под руководством учителя выполняют практические работы по черенкованию и посадке укорененных черенков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условия, необходимые для роста и развития комнатных растений. Составляют памятку по этапам работы черенкования и посадки укорененных черенков. Под руководством учителя выполняют работы по черенкованию комнатных растений (фиалка, герань). Отрабатывают навыки </w:t>
            </w:r>
            <w:r w:rsidRPr="00A30370">
              <w:rPr>
                <w:lang w:val="ru-RU"/>
              </w:rPr>
              <w:lastRenderedPageBreak/>
              <w:t>правильного черенкования и посадки окорененных черенков. Делают вывод о видах размножения комнатных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 «Пересадка и перевалка комнатных растений, уход за комнатными растениями: полив, обрезка»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понятий «перевалка» и «пересадка», закрепление умений пересадки и перевалки комнатных растений, правил ухода за комнатными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 </w:t>
            </w:r>
            <w:r w:rsidRPr="00A30370">
              <w:rPr>
                <w:lang w:val="ru-RU"/>
              </w:rPr>
              <w:t>Рассматривают рисунки, слайды по правилам ухода за комнатными растениями. Читают памятку по пересадке и перевалке.</w:t>
            </w:r>
            <w:r>
              <w:t> </w:t>
            </w:r>
            <w:r w:rsidRPr="00A30370">
              <w:rPr>
                <w:lang w:val="ru-RU"/>
              </w:rPr>
              <w:t xml:space="preserve"> Используя картинки с комнатными растениями, составляют рассказ о правилах ухода за комнатным растением. Под руководством учителя выполняют практические работы по пересадке, перевалке и уходу за комнатными растениями. </w:t>
            </w:r>
            <w:r>
              <w:t>Повторяют по рисункам правила ухода за комнатными растениями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Рассказывают, чем отличается пересадка от перевалки, правилах ее проведения. Называют виды пересадки, правила пересадки и перевалки. Работают с памятками «Технология перевалки и пересадки комнатных растений». Выполняют практическую работу по пересадке и перевалке растений, делают вывод об отличии пересадки и перевалки. Проводят уход за комнатными растениями: полив, обрезка.</w:t>
            </w:r>
            <w:r>
              <w:t> </w:t>
            </w:r>
            <w:r w:rsidRPr="00A30370">
              <w:rPr>
                <w:lang w:val="ru-RU"/>
              </w:rPr>
              <w:t xml:space="preserve"> Разрабатывают памятку «Правила ухода за комнатными растениями». Записывают в рабочей тетради наблюдения за состоянием растений после перевалки и пересадки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rPr>
                <w:b/>
                <w:bCs/>
              </w:rPr>
              <w:t>Цветочно- декоративные растения - 6 часов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Однолетние растения: астра, календула, бархатцы. Особенности внешнего строения и </w:t>
            </w:r>
            <w:r w:rsidRPr="00A30370">
              <w:rPr>
                <w:lang w:val="ru-RU"/>
              </w:rPr>
              <w:lastRenderedPageBreak/>
              <w:t>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 и выращивания однолетних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на рисунках, слайдах цветочно- декоративные растения (астра, календулы, </w:t>
            </w:r>
            <w:r w:rsidRPr="00A30370">
              <w:rPr>
                <w:lang w:val="ru-RU"/>
              </w:rPr>
              <w:lastRenderedPageBreak/>
              <w:t>бархатцы), называют части цветкового растения и отличительные особенности внешнего строения однолетних растений. Рассказывают по карточкам и рисункам о способах выращивания растений (через рассаду и прямым посевом в грунт). Работают с таблицей: выбирают из перечня в таблице температуру выращивания, сроки посева и цветения изученных однолетних растений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Читают определение в учебнике «однолетние растения», рассказывают о цикле развития однолетних растений. Узнают и </w:t>
            </w:r>
            <w:r w:rsidRPr="00A30370">
              <w:rPr>
                <w:lang w:val="ru-RU"/>
              </w:rPr>
              <w:lastRenderedPageBreak/>
              <w:t>называют растения по рисункам, слайдам, в натуральном виде. Сравнивают особенности внешнего строения, называют отличия однолетников по внешнему виду и срокам цветения. Называют биологические особенности растений и условия, необходимые для их выращивания; устанавливают взаимосвязь растений и условий их произрастания. Делают вывод о способах выращивания растений (через рассаду и прямым посевом в грунт)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Однолетние растения: размещение в цветнике, их дизайн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Закрепление знаний об особенностях внешнего строения и выращивания однолетних растений. </w:t>
            </w:r>
            <w:r>
              <w:t>Формирование знаний о дизайне цветников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Называют разные виды однолетних цветочно- декоративных растений по рисункам, таблицам, слайдам. Рассказывают об особенностях внешнего вида, способах размещения в цветниках. Рисуют схемы размещения цветов в цветниках; составляют с помощью рисунков виды цветников, их дизайн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Разъясняют значение понятия «ландшафтный дизайн». Называют по таблицам, рисункам, слайдам виды цветочно- декоративных культур, устанавливают взаимосвязь особенностей внешнего строения и правил размещения в цветниках; перечисляют параметры подбора растений для клумб; называют виды цветников. Составляют схемы размещения растений в цветниках, композиции из цветников. </w:t>
            </w:r>
            <w:r w:rsidRPr="00A30370">
              <w:rPr>
                <w:lang w:val="ru-RU"/>
              </w:rPr>
              <w:lastRenderedPageBreak/>
              <w:t>Работают с памяткой «Правила создания цветников»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Двулетние растения: анютины глазки, маргаритки.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 и выращивания двулетних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и называют по таблице, рисункам, слайдам двулетние растения (анютины глазки, маргаритки), отмечают особенности внешнего строения.</w:t>
            </w:r>
            <w:r>
              <w:t> </w:t>
            </w:r>
            <w:r w:rsidRPr="00A30370">
              <w:rPr>
                <w:lang w:val="ru-RU"/>
              </w:rPr>
              <w:t xml:space="preserve"> Рассказывают об особенностях выращивания растений, называют различия в способах выращивания однолетних и двулетних растений. </w:t>
            </w:r>
            <w:r>
              <w:t>Рассматривают рисунки с размещением растений в цветнике.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и называют изученные двулетние растения, рассказывают об особенностях внешнего строения, выделяют существенные признаки двулетних растений. Рассказывают об особенностях выращивания двулетних растений. Делают вывод о различии в способах выращивания однолетних и двулетних цветочных растений. </w:t>
            </w:r>
            <w:r>
              <w:t>Составляют схемы размещения растений в цветнике  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Многолетние растения: флоксы, георгины. Особенности внешнего строения и выращивания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 и выращивания многолетних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и называют по таблице, рисункам, слайдам многолетние растения (флоксы, георгины), отмечают особенности внешнего строения.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Рассказывают об особенностях выращивания растений, размещении в цветнике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и называют изученные многолетние растения (флоксы, георгины) по рисункам и в натуре, рассказывают об особенностях внешнего строения. Делают вывод об их разнообразие по строению и окраске цветов, выделяют существенные признаки многолетних растений, их отличие от двулетних и однолетних. Рассказывают об особенностях их выращивания, размещении в цветнике, правилах </w:t>
            </w:r>
            <w:r w:rsidRPr="00A30370">
              <w:rPr>
                <w:lang w:val="ru-RU"/>
              </w:rPr>
              <w:lastRenderedPageBreak/>
              <w:t xml:space="preserve">ухода за растениями. </w:t>
            </w:r>
            <w:r>
              <w:t>Выполняют задание в тетради, подписывают рисунки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Многолетние цветочно- декоративные растения: тюльпаны, нарциссы. </w:t>
            </w:r>
            <w:r>
              <w:t>Цветы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знаний об особенностях внешнего строения и выращивания многолетних растений, их разнообразии, значении цветов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 многолетние растения (тюльпаны, нарциссы), отмечают особенности внешнего строения.</w:t>
            </w:r>
            <w:r>
              <w:t> </w:t>
            </w:r>
            <w:r w:rsidRPr="00A30370">
              <w:rPr>
                <w:lang w:val="ru-RU"/>
              </w:rPr>
              <w:t xml:space="preserve"> Рассказывают об особенностях выращивания растений, значении цветов в жизни человека, бережном отношении к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Узнают и называют по рисункам, слайдам, в натуре изученные многолетние растения (тюльпаны, нарциссы), рассказывают об особенностях внешнего строения (отмечают их разнообразие), сроках цветения растений, их эстетическом значении.</w:t>
            </w:r>
            <w:r>
              <w:t> </w:t>
            </w:r>
            <w:r w:rsidRPr="00A30370">
              <w:rPr>
                <w:lang w:val="ru-RU"/>
              </w:rPr>
              <w:t xml:space="preserve"> Рассказывают об особенностях их выращивания, правилах ухода за растениями. Готовят рисунки «Виды цветников, их дизайн».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Выполняют задание в тетради, подписывают рисунки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rPr>
                <w:b/>
                <w:bCs/>
              </w:rPr>
              <w:t>Растения поля - 6 часов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Хлебные (злаковые) растения.</w:t>
            </w:r>
            <w:r>
              <w:t> </w:t>
            </w:r>
            <w:r w:rsidRPr="00A30370">
              <w:rPr>
                <w:lang w:val="ru-RU"/>
              </w:rPr>
              <w:t xml:space="preserve"> Особенности внешнего строения и биологические особенности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 и биологических особенностях злаковых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по рисункам, слайдам, гербариям хлебные растения (пшеница, рожь, овес, кукуруза), рассказывают об особенностях внешнего строения, отмечают их сходство. Рассказывают, зачем человек выращивает злаковые, почему их </w:t>
            </w:r>
            <w:r w:rsidRPr="00A30370">
              <w:rPr>
                <w:lang w:val="ru-RU"/>
              </w:rPr>
              <w:lastRenderedPageBreak/>
              <w:t>называют хлебные злаковые.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 xml:space="preserve">Узнают и называют по рисункам, слайдам, гербариям растения, которые относятся к злаковым (пшеница, рожь, овес, кукуруза); показывают разные виды хлебных растений на таблице, гербариях, в натуре. Рассказывают об особенностях внешнего строения этих растений, отмечают черты сходства и отличия, называют </w:t>
            </w:r>
            <w:r w:rsidRPr="00A30370">
              <w:rPr>
                <w:lang w:val="ru-RU"/>
              </w:rPr>
              <w:lastRenderedPageBreak/>
              <w:t xml:space="preserve">биологические особенности растений. </w:t>
            </w:r>
            <w:r>
              <w:t>Делают вывод о сходстве внешнего вида хлебных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Выращивание хлебных (злаковых)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выращивании хлебных (злаковых)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По опорным рисункам, слайдам рассказывают из каких этапов состоит процесс выращивания зерновых, особенностях посева, посадки, ухода, уборки растений. Рассказывают о профессиях людей, которые выращивают хлеб, уважении к людям этих профессий, об отношении к хлебу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этапы работы по выращиванию злаковых культур. Рассказывают о значимости труда хлебороба, отношении к хлебу, уважении к людям, его выращивающим. </w:t>
            </w:r>
            <w:r>
              <w:t> </w:t>
            </w:r>
            <w:r w:rsidRPr="00A30370">
              <w:rPr>
                <w:lang w:val="ru-RU"/>
              </w:rPr>
              <w:t xml:space="preserve">В рабочей тетради подписывают этапы выращивания под рисунками, записывают в графах таблицы. Делают вывод о взаимосвязи природных компонентов и человеком; о необходимости ухода за посевами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  <w:r w:rsidRPr="00A30370">
              <w:rPr>
                <w:lang w:val="ru-RU"/>
              </w:rPr>
              <w:t>Использование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использовании злаков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Работают с рисунками, слайдами, таблицей. Рассказывают, как человек использует злаковые, что можно приготовить из разных злаковых культур. </w:t>
            </w:r>
            <w:r>
              <w:t>Объясняют значение пословиц о хлебе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>Приводят примеры использования злаков в народном хозяйстве. Работают с текстом учебника, таблицей «Использование зерновых злаков человеком»; заполняют таблицу на основе анализа текста учебника.</w:t>
            </w:r>
            <w:r>
              <w:t> Работают в группах, смотрят и обсуждают видеоролики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Технические культуры: сахарная свекла, </w:t>
            </w:r>
            <w:r w:rsidRPr="00A30370">
              <w:rPr>
                <w:lang w:val="ru-RU"/>
              </w:rPr>
              <w:lastRenderedPageBreak/>
              <w:t>картофель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об особенностях внешнего </w:t>
            </w:r>
            <w:r w:rsidRPr="00A30370">
              <w:rPr>
                <w:lang w:val="ru-RU"/>
              </w:rPr>
              <w:lastRenderedPageBreak/>
              <w:t>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технические культуры </w:t>
            </w:r>
            <w:r w:rsidRPr="00A30370">
              <w:rPr>
                <w:lang w:val="ru-RU"/>
              </w:rPr>
              <w:lastRenderedPageBreak/>
              <w:t>(сахарная свекла, картофель) на рисунках, слайдах, макетах. Рассказывают об особенностях внешнего вида растений; называют их биологические особенности, особенности выращивания и использования в народном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технические культуры (сахарная свекла, </w:t>
            </w:r>
            <w:r w:rsidRPr="00A30370">
              <w:rPr>
                <w:lang w:val="ru-RU"/>
              </w:rPr>
              <w:lastRenderedPageBreak/>
              <w:t>картофель)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особенностей (посев, посадка, уход, уборка); об использовании в народном хозяйстве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Технические культуры: подсолнечник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 и биологических особенностях подсолнечника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подсолнечник на рисунках, слайдах, макетах. Рассказывают об особенностях внешнего вида растения; называют его биологические особенности, особенности выращивания и использования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подсолнечник на рисунках, сладах, макетах, в натуре. Отмечают особенности внешнего строения растения. Рассказывают о выращивании подсолнечника с учетом его биологических особенностей (посев, посадка, уход, уборка); об использовании в народном хозяйстве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Технические культуры: лен, хлопчатник.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Расширение знаний об особенностях внешнего строения и биологических особенностях технических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технические культуры (лен, хлопчатник) на рисунках, слайдах, макетах. Рассказывают об особенностях внешнего вида растений; называют их биологические особенности, особенности </w:t>
            </w:r>
            <w:r w:rsidRPr="00A30370">
              <w:rPr>
                <w:lang w:val="ru-RU"/>
              </w:rPr>
              <w:lastRenderedPageBreak/>
              <w:t>внешнего строения и выращивают; как используются в народном хозяйстве, видах одежды из льна и хлопка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технические культуры (лен, хлопчатник) на рисунках, сладах, макетах, в натуре. Отмечают особенности внешнего строения этих растений. Рассказывают о выращивании растений с учетом их биологических особенностей; об использовании в народном </w:t>
            </w:r>
            <w:r w:rsidRPr="00A30370">
              <w:rPr>
                <w:lang w:val="ru-RU"/>
              </w:rPr>
              <w:lastRenderedPageBreak/>
              <w:t>хозяйстве. Рассказывают о растениях, как сырье для текстильной промышленности. Рассказывают о видах одежды из льна и хлопка, дают характеристику свойств волокон льна и хлопка, свойств тканей и одежды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Сорные растения полей и огородов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сорных растениях полей и огородов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 сорные растения полей и огородов (осот, пырей, лебеда), рассказываю о внешнем виде растений, методах борьбы с сорными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и называют по рисункам, слайдам, гербариям, в натуре сорные растения полей и огородов (осот, пырей, лебеда). Отмечают особенности их внешнего строения, биологические особенности и условия произрастания (отношение с свету, теплу, влаге); называют меры борьбы с сорными растениями. </w:t>
            </w:r>
            <w:r>
              <w:t>Работают с рисунками, подписывают названия растений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rPr>
                <w:b/>
                <w:bCs/>
              </w:rPr>
              <w:t>Овощные растения -   9 часов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Однолетние овощные растения: помидор, огурец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помидор и огурцов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по рисункам, слайдам растения помидор и огурцов, рассказывают об особенностях внешнего вида, как выращивают растения (посев, уход, </w:t>
            </w:r>
            <w:r w:rsidRPr="00A30370">
              <w:rPr>
                <w:lang w:val="ru-RU"/>
              </w:rPr>
              <w:lastRenderedPageBreak/>
              <w:t>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по рисункам, слайдам, в натуре растения помидор и огурцов. Рассказывают об особенностях внешнего строения, биологических особенностях выращивания (посев, уход, уборка). Работают с </w:t>
            </w:r>
            <w:r w:rsidRPr="00A30370">
              <w:rPr>
                <w:lang w:val="ru-RU"/>
              </w:rPr>
              <w:lastRenderedPageBreak/>
              <w:t>опорными картинками: развитие растений от семени до семени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Однолетние овощные растения: баклажан, перец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баклажана, перца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 растения баклажана, перца; рассказывают об особенностях внешнего вида, как выращивают растения (посев, уход, уборка), пользе растений. Показывают на опорных 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слайдам, в натуре растения баклажана, перца. Рассказывают об особенностях внешнего строения, сравнивают баклажан и перец, называют общие и отличительные особенности строения перца и баклажана. Называют биологические особенности выращивания овощных культур (посев, уход, уборка). Работают с опорными картинками: развитие растений от семени до семени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Однолетние овощные растения: горох, фасоль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гороха, фасоли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по рисункам, слайдам растения горох, фасоль; рассказывают об особенностях внешнего вида, как выращивают растения (посев, уход, уборка), пользе растений. Показывают на опорных </w:t>
            </w:r>
            <w:r w:rsidRPr="00A30370">
              <w:rPr>
                <w:lang w:val="ru-RU"/>
              </w:rPr>
              <w:lastRenderedPageBreak/>
              <w:t>картинках последовательность развития однолетних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по рисункам, слайдам, в натуре растения гороха, фасоли. Рассказывают об особенностях внешнего строения, сравнивают горох и фасоль, находят общие и отличительные особенности строения. Называют биологические особенности выращивания (посев, уход, </w:t>
            </w:r>
            <w:r w:rsidRPr="00A30370">
              <w:rPr>
                <w:lang w:val="ru-RU"/>
              </w:rPr>
              <w:lastRenderedPageBreak/>
              <w:t>уборка). Рассказывают о пользе бобовых для человека. Работают с опорными картинками: развитие растений от семени до семени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Двулетние овощные растения: морковь, свекла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моркови, свеклы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 растения моркови, свеклы; рассказывают об особенностях внешнего вида, как выращивают растения (посев, уход, уборка), пользе растений, использовании в питании корнеплодов.</w:t>
            </w:r>
            <w:r>
              <w:t> </w:t>
            </w:r>
            <w:r w:rsidRPr="00A30370">
              <w:rPr>
                <w:lang w:val="ru-RU"/>
              </w:rPr>
              <w:t xml:space="preserve"> Показывают на опорных картинках последовательность развития двулетних овощных растений от семени до семени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слайдам, в натуре растения моркови, свеклы. Рассказывают об особенностях внешнего строения, сравнивают морковь и свеклу, находят общие и отличительные особенности строения (корнеплоды). Называют биологические особенности выращивания (посев, уход, уборка), отличие в выращивании однолетних и двулетних растений. Рассказывают о пользе корнеплодов для человека. Работают с опорными картинками: особенности развития двудольных растений от семени до семени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Двулетние овощные растения: капуста, петрушка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знаний об особенностях внешнего строения, биологических особенностях выращивания двулетних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Узнают и называют по рисункам, слайдам растения капусты, петрушки; рассказывают об особенностях внешнего вида, как выращивают </w:t>
            </w:r>
            <w:r w:rsidRPr="00A30370">
              <w:rPr>
                <w:lang w:val="ru-RU"/>
              </w:rPr>
              <w:lastRenderedPageBreak/>
              <w:t>растения (посев, уход, уборка), пользе растений, использовании в питании, используя помощь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>Узнают и называют по рисункам, слайдам, в натуре растения</w:t>
            </w:r>
            <w:r>
              <w:t>  </w:t>
            </w:r>
            <w:r w:rsidRPr="00A30370">
              <w:rPr>
                <w:lang w:val="ru-RU"/>
              </w:rPr>
              <w:t xml:space="preserve"> капусты, петрушки. Рассказывают об особенностях внешнего строения. Называют биологические особенности </w:t>
            </w:r>
            <w:r w:rsidRPr="00A30370">
              <w:rPr>
                <w:lang w:val="ru-RU"/>
              </w:rPr>
              <w:lastRenderedPageBreak/>
              <w:t xml:space="preserve">выращивания (посев, уход, уборка). </w:t>
            </w:r>
            <w:r>
              <w:t>Составляют рассказ по плану о пользе растений для человека  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Многолетние овощные растения: лук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особенностях внешнего строения, биологических особенностях выращивания лука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 растения лука; рассказывают об особенностях внешнего вида, показывают части растения на рисунках. Составляют рассказ по плану и опорным предложениям как выращивают лук (посев, уход, уборка), пользе растения, использовании в питании.</w:t>
            </w:r>
            <w:r>
              <w:t> </w:t>
            </w:r>
            <w:r w:rsidRPr="00A30370">
              <w:rPr>
                <w:lang w:val="ru-RU"/>
              </w:rPr>
              <w:t xml:space="preserve"> В рабочей тетради подписывают рисунки: последовательность развития многолетних овощных растений от семени до семени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слайдам, в натуре растения лука. Рассказывают об особенностях внешнего строения растения, строении луковицы. Называют биологические особенности выращивания (посев, уход, уборка), особенностях развития многолетних растений от семени до семени, отличии от однолетних и двулетних. Называют пользу лука. Работают с опорными картинками: особенности развития многолетних растений от семени до семени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Польза овощных растений. Овощи- источник здоровья (витамины)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пользе овощных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Рассказывают о пользе разных видов овощей по картинкам, слайдам; рассказывают о правилах сохранения витаминов в овощах; работают с </w:t>
            </w:r>
            <w:r w:rsidRPr="00A30370">
              <w:rPr>
                <w:lang w:val="ru-RU"/>
              </w:rPr>
              <w:lastRenderedPageBreak/>
              <w:t>витаминной таблицей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Называют на таблицах, макетах, слайдах разные виды овощей согласно классификации использования в питании; называют пользу разных видов овощных культур, их целебные </w:t>
            </w:r>
            <w:r w:rsidRPr="00A30370">
              <w:rPr>
                <w:lang w:val="ru-RU"/>
              </w:rPr>
              <w:lastRenderedPageBreak/>
              <w:t>свойства. Работают с таблицей: записывают примеры овощных растений по содержанию витаминов в разных овощах. Составляют рассказ по рисункам о применении овощей в лечебных целях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Использование человеком овощных культур. Блюда, приготавливаемые из овощей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об использовании человеком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По рисункам и таблицам узнают и называют изученные овощные культуры. Рассказывают о пользе овощей, использовании их в питании. По слайдам и картинкам называют блюда, приготавливаемые из овощей. </w:t>
            </w:r>
            <w:r>
              <w:t>Работают с таблицей «Рациональное питание человека»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Называю группы овощных культур, используемых человеком в пищу. Рассказывают, в каком виде используются овощные растения, называют правила приготовления и употребления овощей. Проводят классификацию овощей по использованию человеком разных частей овощных растений. Называют холодные и горячие блюда из овощей. Работают в парах: составляют рецепты овощных блюд, используя иллюстративный материал, предложенный учителем. </w:t>
            </w:r>
            <w:r>
              <w:t>Заполняют таблицу «Рациональное питание человека»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 «Выращивание рассады овощных культур»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практических навыков выращивания рассады овощных культур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Называют условия роста растений, рассказывают о последовательности работ по выращиванию рассады. </w:t>
            </w:r>
            <w:r w:rsidRPr="00A30370">
              <w:rPr>
                <w:lang w:val="ru-RU"/>
              </w:rPr>
              <w:lastRenderedPageBreak/>
              <w:t>Под руководством учителя выполняют работы по посадке семян и уходу за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Рассказывают о последовательности выращивания рассады (подготовка семян к посеву, </w:t>
            </w:r>
            <w:r w:rsidRPr="00A30370">
              <w:rPr>
                <w:lang w:val="ru-RU"/>
              </w:rPr>
              <w:lastRenderedPageBreak/>
              <w:t>проращивание, пикировка сеянцев, пересадка в теплицу, высадка саженцев в открытый грунт). Выполняют практические работы, осуществляют уход за растениями; делают вывод о правилах ухода за рассадой овощных культур</w:t>
            </w:r>
          </w:p>
        </w:tc>
      </w:tr>
      <w:tr w:rsidR="00F2627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 «Посадка, прополка, уход за овощными растениями на пришкольном участке»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Отработка практических умений ухода за овощными растениями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Под руководством учителя выполняют работы по посадке, прополке и уходу за овощными растениями. </w:t>
            </w:r>
            <w:r>
              <w:t>Называют правила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Под руководством учителя выполняют работы по посадке, прополке и уходу за овощными растениями; делают вывод о влиянии ухода за овощными растениями и их урожайностью. </w:t>
            </w:r>
            <w:r>
              <w:t> Называют правила техники безопасности</w:t>
            </w:r>
          </w:p>
        </w:tc>
      </w:tr>
      <w:tr w:rsidR="00F2627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rPr>
                <w:b/>
                <w:bCs/>
              </w:rPr>
              <w:t>Растения сада – 9 часов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сада. Яблоня, груша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знаний о биологических особенностях и особенностях размножения растений сада (яблони, груши)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  <w:r w:rsidRPr="00A3037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на рисунках и называют растения яблони, груши. Рассказываю о биологических особенностях сада, созревании плодов, особенностях размножения. Называют по коллекциям вредителей сада, какой вред они приносят растениям; рассказывают о способах борьбы с ними. </w:t>
            </w:r>
            <w:r>
              <w:t xml:space="preserve">В рабочей </w:t>
            </w:r>
            <w:r>
              <w:lastRenderedPageBreak/>
              <w:t>тетради раскрашивают плоды яблони и груши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на рисунках, таблицах, слайдах садовые растения (яблоня, груша), рассказывают о строении древесных растений, называют отличительные признаки. Сравнивают строение яблони и груши, находят общее и отличие. Рассказывают о биологических особенностях растений: сроки созревания плодов, особенности размножения. Называют </w:t>
            </w:r>
            <w:r w:rsidRPr="00A30370">
              <w:rPr>
                <w:lang w:val="ru-RU"/>
              </w:rPr>
              <w:lastRenderedPageBreak/>
              <w:t>вредителей сада, способы борьбы с ними.</w:t>
            </w:r>
            <w:r>
              <w:t> </w:t>
            </w:r>
            <w:r w:rsidRPr="00A30370">
              <w:rPr>
                <w:lang w:val="ru-RU"/>
              </w:rPr>
              <w:t xml:space="preserve"> В рабочей тетради рисуют плоды яблони и груши.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сада. Вишня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Расширение знаний о растениях сада. Формирование знаний о биологических особенностях и особенностях размножения вишни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на рисунках и называют плодовые деревья вишни. Рассказывают о биологических особенностях вишни, созревании плодов, особенностях размножения. Называют вредителей растений вишни, какой вред они приносят; рассказывают о способах борьбы с ними. </w:t>
            </w:r>
            <w:r>
              <w:t>В рабочей тетради раскрашивают плоды вишни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на рисунках, таблицах, слайдах деревья вишни; рассказывают о внешнем строении растения, называют отличительные признаки. Сравнивают строение вишни с яблоней и грушей, находят общие и отличительные признаки. Рассказывают о биологических особенностях вишни: сроки созревания плодов, особенности размножения. Называют вредителей плодового дерева, способы борьбы с ними. В рабочей тетради рисуют, подписывают и раскрашивают плоды вишни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сада. Смородина, крыжовник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садовых кустарниках, их биологических особенностях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по внешнему виду на рисунках, слайдах, таблице растения смородины и крыжовника, называют биологические особенности размножения растений, созревания плодов. Называют вредителей смородины и крыжовника, рассказывают </w:t>
            </w:r>
            <w:r w:rsidRPr="00A30370">
              <w:rPr>
                <w:lang w:val="ru-RU"/>
              </w:rPr>
              <w:lastRenderedPageBreak/>
              <w:t>о</w:t>
            </w:r>
            <w:r>
              <w:t> </w:t>
            </w:r>
            <w:r w:rsidRPr="00A30370">
              <w:rPr>
                <w:lang w:val="ru-RU"/>
              </w:rPr>
              <w:t xml:space="preserve"> вреде, который они приносят, и</w:t>
            </w:r>
            <w:r>
              <w:t> </w:t>
            </w:r>
            <w:r w:rsidRPr="00A30370">
              <w:rPr>
                <w:lang w:val="ru-RU"/>
              </w:rPr>
              <w:t xml:space="preserve"> о способах борьбы с ними. </w:t>
            </w:r>
            <w:r>
              <w:t>В рабочей тетради раскрашивают плоды смородины и крыжовника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на рисунках, таблицах, слайдах растения смородины и крыжовника; рассказывают о внешнем строении, сравнивают кустарники с плодовыми деревьями, называют отличительные признаки деревьев и кустарников, делают вывод об их отличительных признаках. Рассказывают о биологических </w:t>
            </w:r>
            <w:r w:rsidRPr="00A30370">
              <w:rPr>
                <w:lang w:val="ru-RU"/>
              </w:rPr>
              <w:lastRenderedPageBreak/>
              <w:t>особенностях смородины и крыжовника: сроках созревания плодов, особенностях размножения. Называют вредителей растений, рассказывают о способах борьбы с ними. В рабочей тетради рисуют, подписывают и раскрашивают плоды смородины и крыжовника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Растения сада. Земляника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Расширение знаний о растениях сада, формирование знаний о биологических особенностях растения земляника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и называют по рисункам, таблице, слайдам растения земляники; отмечают особенности внешнего вида. Рассказывают о биологических особенностях земляники: созревании плодов, особенностях размножения. Называют вредителей растения, рассказывают, какой вред они приносят; называют способы борьбы с вредителями. В рабочей тетради выполняют задания по отработке способов размножения земляники; раскрашивают растения и плоды земляники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Узнают на рисунках, таблицах, слайдах растения земляники; рассказывают об особенностях внешнего строения, называют признаки сходства и отличия между изученными группами растений сада. Рассказывают о биологических особенностях земляники: созревание плодов, особенности размножения. Называют вредителей земляники, способы борьбы с ними. Делают вывод о создании условий произрастания изученных групп растений сада</w:t>
            </w:r>
            <w:r>
              <w:t> </w:t>
            </w:r>
            <w:r w:rsidRPr="00A30370">
              <w:rPr>
                <w:lang w:val="ru-RU"/>
              </w:rPr>
              <w:t xml:space="preserve"> в зависимости от их биологических особенностей. В рабочей тетради подписывают растения, выполняют работу по отработке способов размножения земляники; рисуют и </w:t>
            </w:r>
            <w:r w:rsidRPr="00A30370">
              <w:rPr>
                <w:lang w:val="ru-RU"/>
              </w:rPr>
              <w:lastRenderedPageBreak/>
              <w:t>раскрашиваю плоды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Способы уборки и использования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знаний о способах уборки и использовании плодов и ягод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рисункам, фотографиям, слайдам называют плодовые растения, фрукты и ягоды растений сада. Рассказывают о внешнем видео плодов и ягод, Описывают их вкусовые качества; как их можно употреблять в пищу; рассказывают о способах уборки плодов и ягод; о пользе свежих фруктов и ягод; о видах и способах заготовки плодов и ягод на зиму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рисункам, фотографиям, слайдам называют плодовые растения, фрукты и ягоды растений сада, описывают их вкусовые качества; рассказывают о способах уборки и использовании плодов и ягод; о пользе свежих фруктов и ягод; о видах и способах заготовки плодов и ягод на зиму. Работают в парах, подбирают иллюстрации по способам использования плодов и ягод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 «Вскапывание приствольных кругов плодовых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практических навыков вскапывания приствольных кругов плодовых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Рассказывают о правилах перекопки и рыхления почвы, рассказывают о правилах вскапывания приствольных кругов. </w:t>
            </w:r>
            <w:r>
              <w:t>Под руководством учителя проводят перекопку приствольных кругов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картинкам, слайдам называют правила определения приствольного круга, приемов правильного вскапывания, значении для деревьев рыхления приствольных кругов. Под руководством учителя выполняют практическую работу: проводят перекопку приствольных кругов плодовых деревьев; делают вывод о значении вскапывания для роста плодовых деревьев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</w:t>
            </w:r>
            <w:r>
              <w:t>       </w:t>
            </w:r>
            <w:r w:rsidRPr="00A30370">
              <w:rPr>
                <w:lang w:val="ru-RU"/>
              </w:rPr>
              <w:t xml:space="preserve"> </w:t>
            </w:r>
            <w:r w:rsidRPr="00A30370">
              <w:rPr>
                <w:lang w:val="ru-RU"/>
              </w:rPr>
              <w:lastRenderedPageBreak/>
              <w:t>«Уборка прошлогодней листвы»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 xml:space="preserve">Формирование </w:t>
            </w:r>
            <w:r w:rsidRPr="00A30370">
              <w:rPr>
                <w:lang w:val="ru-RU"/>
              </w:rPr>
              <w:lastRenderedPageBreak/>
              <w:t>практических навыков уборки школьной территории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lastRenderedPageBreak/>
              <w:t xml:space="preserve">Рассказывают по рисункам </w:t>
            </w:r>
            <w:r w:rsidRPr="00A30370">
              <w:rPr>
                <w:lang w:val="ru-RU"/>
              </w:rPr>
              <w:lastRenderedPageBreak/>
              <w:t xml:space="preserve">какой инструмент необходимо использовать при уборке листвы на территории школы; о правилах работы с ним. Под руководством учителя выполняют работу по уборке прошлогодней листвы на участке школы. </w:t>
            </w:r>
            <w:r>
              <w:t>Рассказывают о соблюдении правил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Рассказывают, какой </w:t>
            </w:r>
            <w:r w:rsidRPr="00A30370">
              <w:rPr>
                <w:lang w:val="ru-RU"/>
              </w:rPr>
              <w:lastRenderedPageBreak/>
              <w:t>инструменты необходимо использовать для уборки листьев; называют правила работы с ним, правила техники безопасности при работе с уборочным инвентарем. Под руководством учителя выполняют работу по уборке прошлогодней листвы на участке школы, делают вывод о необходимости и значения</w:t>
            </w:r>
            <w:r>
              <w:t> </w:t>
            </w:r>
            <w:r w:rsidRPr="00A30370">
              <w:rPr>
                <w:lang w:val="ru-RU"/>
              </w:rPr>
              <w:t xml:space="preserve"> проведения работ по уборке прошлогодней листвы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Практическая работа: «Беление стволов деревьев»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Формирование практических умений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рисункам, слайдам повторяют значение побелки для плодовых деревьев; правила выполнения работы. Под руководством учителя выполняют практическую работу по побелке стволов деревьев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По рисункам, слайдам повторяют значение побелки для плодовых деревьев; перечисляют правила выполнения работы. Под руководством учителя выполняют практическую работу по побелке стволов деревьев, делают вывод о значении беления стволов для растений</w:t>
            </w:r>
          </w:p>
        </w:tc>
      </w:tr>
      <w:tr w:rsidR="00F2627D" w:rsidRPr="00D36BA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Экскурсия в цветущий сад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t>Закрепление и расширение знаний о внешнем строении и биологических особенностей растений сада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Default="00B84F7C">
            <w:r w:rsidRPr="00A30370">
              <w:rPr>
                <w:lang w:val="ru-RU"/>
              </w:rPr>
              <w:t xml:space="preserve">Узнают и называют растения сада, называют особенности их внешнего строения, почему их выращивают в саду. Рассказывают о значении разных растений сада, проводят наблюдения, показывают части </w:t>
            </w:r>
            <w:r w:rsidRPr="00A30370">
              <w:rPr>
                <w:lang w:val="ru-RU"/>
              </w:rPr>
              <w:lastRenderedPageBreak/>
              <w:t>растений, называют виды плодов садовых растений.</w:t>
            </w:r>
            <w:r>
              <w:t>   </w:t>
            </w:r>
            <w:r w:rsidRPr="00A30370">
              <w:rPr>
                <w:lang w:val="ru-RU"/>
              </w:rPr>
              <w:t xml:space="preserve"> </w:t>
            </w:r>
            <w:r>
              <w:t>Оформляют результаты наблюдений в таблице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F2627D" w:rsidRPr="00A30370" w:rsidRDefault="00B84F7C">
            <w:pPr>
              <w:rPr>
                <w:lang w:val="ru-RU"/>
              </w:rPr>
            </w:pPr>
            <w:r w:rsidRPr="00A30370">
              <w:rPr>
                <w:lang w:val="ru-RU"/>
              </w:rPr>
              <w:lastRenderedPageBreak/>
              <w:t xml:space="preserve">Узнают и называют растения сада, описывают их внешнее строение, находят черты сходства и отличия. Рассказывают о биологических особенностях деревьев сада, проводят наблюдения, показывают на растениях и называют этапы развития растений; оформляют </w:t>
            </w:r>
            <w:r w:rsidRPr="00A30370">
              <w:rPr>
                <w:lang w:val="ru-RU"/>
              </w:rPr>
              <w:lastRenderedPageBreak/>
              <w:t>результаты наблюдений в таблице, записывают выводы по проведенным наблюдениям</w:t>
            </w:r>
          </w:p>
        </w:tc>
      </w:tr>
    </w:tbl>
    <w:p w:rsidR="00F2627D" w:rsidRPr="00A30370" w:rsidRDefault="00F2627D">
      <w:pPr>
        <w:rPr>
          <w:lang w:val="ru-RU"/>
        </w:rPr>
        <w:sectPr w:rsidR="00F2627D" w:rsidRPr="00A30370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F2627D" w:rsidRPr="00A30370" w:rsidRDefault="00B84F7C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A30370">
        <w:rPr>
          <w:b/>
          <w:bCs/>
          <w:sz w:val="27"/>
          <w:szCs w:val="27"/>
          <w:lang w:val="ru-RU"/>
        </w:rPr>
        <w:t>.</w:t>
      </w:r>
      <w:r w:rsidRPr="00A30370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F2627D" w:rsidRPr="00A30370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3B3" w:rsidRDefault="002D53B3">
      <w:r>
        <w:separator/>
      </w:r>
    </w:p>
  </w:endnote>
  <w:endnote w:type="continuationSeparator" w:id="0">
    <w:p w:rsidR="002D53B3" w:rsidRDefault="002D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FF" w:rsidRDefault="005C09FF">
    <w:pPr>
      <w:jc w:val="right"/>
    </w:pPr>
    <w:r>
      <w:fldChar w:fldCharType="begin"/>
    </w:r>
    <w:r>
      <w:instrText>PAGE</w:instrText>
    </w:r>
    <w:r>
      <w:fldChar w:fldCharType="separate"/>
    </w:r>
    <w:r w:rsidR="00D36BA3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FF" w:rsidRDefault="005C09FF">
    <w:pPr>
      <w:jc w:val="right"/>
    </w:pPr>
    <w:r>
      <w:fldChar w:fldCharType="begin"/>
    </w:r>
    <w:r>
      <w:instrText>PAGE</w:instrText>
    </w:r>
    <w:r>
      <w:fldChar w:fldCharType="separate"/>
    </w:r>
    <w:r w:rsidR="00D36BA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FF" w:rsidRDefault="005C09FF">
    <w:pPr>
      <w:jc w:val="right"/>
    </w:pPr>
    <w:r>
      <w:fldChar w:fldCharType="begin"/>
    </w:r>
    <w:r>
      <w:instrText>PAGE</w:instrText>
    </w:r>
    <w:r>
      <w:fldChar w:fldCharType="separate"/>
    </w:r>
    <w:r w:rsidR="00D36BA3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FF" w:rsidRDefault="005C09FF">
    <w:pPr>
      <w:jc w:val="right"/>
    </w:pPr>
    <w:r>
      <w:fldChar w:fldCharType="begin"/>
    </w:r>
    <w:r>
      <w:instrText>PAGE</w:instrText>
    </w:r>
    <w:r>
      <w:fldChar w:fldCharType="separate"/>
    </w:r>
    <w:r w:rsidR="00D36BA3">
      <w:rPr>
        <w:noProof/>
      </w:rPr>
      <w:t>42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3B3" w:rsidRDefault="002D53B3">
      <w:r>
        <w:separator/>
      </w:r>
    </w:p>
  </w:footnote>
  <w:footnote w:type="continuationSeparator" w:id="0">
    <w:p w:rsidR="002D53B3" w:rsidRDefault="002D5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27D"/>
    <w:rsid w:val="002D53B3"/>
    <w:rsid w:val="00512B4C"/>
    <w:rsid w:val="005C09FF"/>
    <w:rsid w:val="009223F6"/>
    <w:rsid w:val="00A30370"/>
    <w:rsid w:val="00B84F7C"/>
    <w:rsid w:val="00D36BA3"/>
    <w:rsid w:val="00F2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6232"/>
  <w15:docId w15:val="{B2332FB9-5BE3-4070-8A6B-D01EF93D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42</Pages>
  <Words>9410</Words>
  <Characters>53642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5</cp:revision>
  <dcterms:created xsi:type="dcterms:W3CDTF">2025-08-27T18:13:00Z</dcterms:created>
  <dcterms:modified xsi:type="dcterms:W3CDTF">2026-06-03T08:42:00Z</dcterms:modified>
  <cp:category/>
</cp:coreProperties>
</file>